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A375DF" w:rsidP="00A9290E">
      <w:pPr>
        <w:pStyle w:val="82"/>
      </w:pPr>
      <w:r w:rsidRPr="00636A6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CF19CC" w:rsidRPr="00FE7BCE" w:rsidRDefault="00CF19CC" w:rsidP="00CF19CC">
      <w:pPr>
        <w:pStyle w:val="af3"/>
      </w:pPr>
      <w:r>
        <w:t xml:space="preserve">О </w:t>
      </w:r>
      <w:r w:rsidRPr="00CF19CC">
        <w:t xml:space="preserve"> </w:t>
      </w:r>
      <w:r>
        <w:t>ПРИЗНАНИИ</w:t>
      </w:r>
      <w:r w:rsidRPr="00CF19CC">
        <w:t xml:space="preserve"> </w:t>
      </w:r>
      <w:r>
        <w:t xml:space="preserve"> </w:t>
      </w:r>
      <w:proofErr w:type="gramStart"/>
      <w:r>
        <w:t>УТРАТИВШИМИ</w:t>
      </w:r>
      <w:proofErr w:type="gramEnd"/>
      <w:r w:rsidRPr="00CF19CC">
        <w:t xml:space="preserve"> </w:t>
      </w:r>
      <w:r>
        <w:t xml:space="preserve"> СИЛУ </w:t>
      </w:r>
      <w:r w:rsidRPr="00CF19CC">
        <w:t xml:space="preserve"> </w:t>
      </w:r>
      <w:r>
        <w:t>ОТДЕЛЬНЫХ</w:t>
      </w:r>
      <w:r>
        <w:br/>
        <w:t xml:space="preserve">ПОЛОЖЕНИЙ </w:t>
      </w:r>
      <w:r w:rsidRPr="00CF19CC">
        <w:t xml:space="preserve"> </w:t>
      </w:r>
      <w:r>
        <w:t xml:space="preserve">СТАТЬИ 4 </w:t>
      </w:r>
      <w:r w:rsidRPr="00CF19CC">
        <w:t xml:space="preserve"> </w:t>
      </w:r>
      <w:r>
        <w:t xml:space="preserve">ЗАКОНА </w:t>
      </w:r>
      <w:r w:rsidRPr="00CF19CC">
        <w:t xml:space="preserve"> </w:t>
      </w:r>
      <w:r w:rsidRPr="00092B82">
        <w:t>РЕСПУБЛИКИ</w:t>
      </w:r>
      <w:r w:rsidRPr="00CF19CC">
        <w:t xml:space="preserve"> </w:t>
      </w:r>
      <w:r>
        <w:t xml:space="preserve"> </w:t>
      </w:r>
      <w:r w:rsidRPr="00092B82">
        <w:t>АДЫГЕЯ</w:t>
      </w:r>
      <w:r>
        <w:br/>
        <w:t>"</w:t>
      </w:r>
      <w:r w:rsidRPr="00092B82">
        <w:t>О</w:t>
      </w:r>
      <w:r>
        <w:t xml:space="preserve"> </w:t>
      </w:r>
      <w:r w:rsidRPr="00CF19CC">
        <w:t xml:space="preserve"> </w:t>
      </w:r>
      <w:r w:rsidRPr="00092B82">
        <w:t>ТРАНСПОРТНОМ</w:t>
      </w:r>
      <w:r>
        <w:t xml:space="preserve"> </w:t>
      </w:r>
      <w:r w:rsidRPr="00CF19CC">
        <w:t xml:space="preserve"> </w:t>
      </w:r>
      <w:r w:rsidRPr="00092B82">
        <w:t>НАЛОГЕ</w:t>
      </w:r>
      <w:r>
        <w:t>"</w:t>
      </w:r>
    </w:p>
    <w:p w:rsidR="00CF19CC" w:rsidRPr="00E84EDB" w:rsidRDefault="00CF19CC" w:rsidP="00CF19CC">
      <w:pPr>
        <w:pStyle w:val="af4"/>
        <w:rPr>
          <w:sz w:val="24"/>
          <w:szCs w:val="24"/>
        </w:rPr>
      </w:pPr>
    </w:p>
    <w:p w:rsidR="00CF19CC" w:rsidRPr="00E84EDB" w:rsidRDefault="00CF19CC" w:rsidP="00CF19CC">
      <w:pPr>
        <w:pStyle w:val="af4"/>
        <w:rPr>
          <w:sz w:val="24"/>
          <w:szCs w:val="24"/>
        </w:rPr>
      </w:pPr>
    </w:p>
    <w:p w:rsidR="00CF19CC" w:rsidRDefault="00CF19CC" w:rsidP="00CF19CC">
      <w:pPr>
        <w:pStyle w:val="af5"/>
        <w:rPr>
          <w:color w:val="000000"/>
        </w:rPr>
      </w:pPr>
      <w:proofErr w:type="gramStart"/>
      <w:r>
        <w:t>Принят</w:t>
      </w:r>
      <w:proofErr w:type="gramEnd"/>
      <w:r>
        <w:t xml:space="preserve">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proofErr w:type="spellStart"/>
      <w:r w:rsidRPr="00BA07D5">
        <w:t>Хасэ</w:t>
      </w:r>
      <w:proofErr w:type="spellEnd"/>
      <w:r w:rsidRPr="00BA07D5">
        <w:t xml:space="preserve"> Республики Адыгея</w:t>
      </w:r>
      <w:r w:rsidRPr="00186FCE">
        <w:br/>
      </w:r>
      <w:r w:rsidR="00E84EDB">
        <w:rPr>
          <w:color w:val="000000"/>
        </w:rPr>
        <w:t>24</w:t>
      </w:r>
      <w:bookmarkStart w:id="0" w:name="_GoBack"/>
      <w:bookmarkEnd w:id="0"/>
      <w:r>
        <w:rPr>
          <w:color w:val="000000"/>
        </w:rPr>
        <w:t xml:space="preserve"> октября </w:t>
      </w:r>
      <w:r w:rsidRPr="00BA07D5">
        <w:rPr>
          <w:color w:val="000000"/>
        </w:rPr>
        <w:t>2018 года</w:t>
      </w:r>
    </w:p>
    <w:p w:rsidR="00CF19CC" w:rsidRPr="00E84EDB" w:rsidRDefault="00CF19CC" w:rsidP="00CF19CC">
      <w:pPr>
        <w:pStyle w:val="af4"/>
        <w:rPr>
          <w:sz w:val="24"/>
          <w:szCs w:val="24"/>
        </w:rPr>
      </w:pPr>
    </w:p>
    <w:p w:rsidR="00CF19CC" w:rsidRPr="00E84EDB" w:rsidRDefault="00CF19CC" w:rsidP="00CF19CC">
      <w:pPr>
        <w:pStyle w:val="af4"/>
        <w:rPr>
          <w:sz w:val="24"/>
          <w:szCs w:val="24"/>
        </w:rPr>
      </w:pPr>
    </w:p>
    <w:p w:rsidR="00CF19CC" w:rsidRPr="00AD6C67" w:rsidRDefault="00CF19CC" w:rsidP="00CF19CC">
      <w:pPr>
        <w:pStyle w:val="af6"/>
      </w:pPr>
      <w:r w:rsidRPr="00AD6C67">
        <w:t>Статья 1.</w:t>
      </w:r>
      <w:r w:rsidRPr="00AD6C67">
        <w:tab/>
      </w:r>
      <w:r w:rsidRPr="00FE7BCE">
        <w:t xml:space="preserve">О </w:t>
      </w:r>
      <w:r>
        <w:t xml:space="preserve">признании </w:t>
      </w:r>
      <w:proofErr w:type="gramStart"/>
      <w:r>
        <w:t>утратившими</w:t>
      </w:r>
      <w:proofErr w:type="gramEnd"/>
      <w:r>
        <w:t xml:space="preserve"> силу отдельных положений статьи 4</w:t>
      </w:r>
      <w:r w:rsidRPr="00FE7BCE">
        <w:t xml:space="preserve"> Закон</w:t>
      </w:r>
      <w:r>
        <w:t>а</w:t>
      </w:r>
      <w:r w:rsidRPr="00FE7BCE">
        <w:t xml:space="preserve"> Республики</w:t>
      </w:r>
      <w:r w:rsidRPr="00FA07AE">
        <w:t xml:space="preserve"> </w:t>
      </w:r>
      <w:r w:rsidRPr="00FE7BCE">
        <w:t xml:space="preserve">Адыгея </w:t>
      </w:r>
      <w:r>
        <w:t>"</w:t>
      </w:r>
      <w:r w:rsidRPr="00FE7BCE">
        <w:t xml:space="preserve">О </w:t>
      </w:r>
      <w:r>
        <w:t>транспортном налоге"</w:t>
      </w:r>
    </w:p>
    <w:p w:rsidR="00CF19CC" w:rsidRPr="00CF19CC" w:rsidRDefault="00CF19CC" w:rsidP="00CF19CC">
      <w:pPr>
        <w:pStyle w:val="af4"/>
        <w:rPr>
          <w:spacing w:val="-4"/>
        </w:rPr>
      </w:pPr>
      <w:r w:rsidRPr="00CF19CC">
        <w:rPr>
          <w:spacing w:val="-4"/>
        </w:rPr>
        <w:t>Признать утратившими силу пункты 10-12 части 1, часть 6 статьи 4 Закона Республики Адыгея от 28 декабря 2002 года № 106 "О транспортном налоге" (С</w:t>
      </w:r>
      <w:r w:rsidRPr="00CF19CC">
        <w:rPr>
          <w:spacing w:val="-4"/>
        </w:rPr>
        <w:t>о</w:t>
      </w:r>
      <w:r w:rsidRPr="00CF19CC">
        <w:rPr>
          <w:spacing w:val="-4"/>
        </w:rPr>
        <w:t>брание законодательства Республики Адыгея, 2002, № 12; 2003, № 11; 2004, № 3, 5, 11; 2005, № 4, 11; 2007, № 11; 2008, № 11; 2009, № 2, 10; 2010, № 3, 11; 2011, № 6; 2012, № 4, 5; 2014, № 10, 12; 2015, № 12; 2016, № 8; 2017, № 5; 2018, № 9).</w:t>
      </w:r>
    </w:p>
    <w:p w:rsidR="00CF19CC" w:rsidRPr="00FE7BCE" w:rsidRDefault="00CF19CC" w:rsidP="00CF19CC">
      <w:pPr>
        <w:pStyle w:val="af4"/>
      </w:pPr>
      <w:bookmarkStart w:id="1" w:name="Par54"/>
      <w:bookmarkEnd w:id="1"/>
    </w:p>
    <w:p w:rsidR="00CF19CC" w:rsidRPr="00186FCE" w:rsidRDefault="00CF19CC" w:rsidP="00CF19CC">
      <w:pPr>
        <w:pStyle w:val="af6"/>
      </w:pPr>
      <w:r w:rsidRPr="00984F93">
        <w:t>Статья</w:t>
      </w:r>
      <w:r>
        <w:t xml:space="preserve"> 2</w:t>
      </w:r>
      <w:r w:rsidRPr="00984F93">
        <w:t>.</w:t>
      </w:r>
      <w:r>
        <w:tab/>
      </w:r>
      <w:r w:rsidRPr="00984F93">
        <w:t>Вступление в силу настоящего Закона</w:t>
      </w:r>
    </w:p>
    <w:p w:rsidR="00CF19CC" w:rsidRDefault="00CF19CC" w:rsidP="00CF19CC">
      <w:pPr>
        <w:pStyle w:val="af4"/>
      </w:pPr>
      <w:r w:rsidRPr="00FE7BCE">
        <w:t xml:space="preserve">Настоящий Закон вступает в силу </w:t>
      </w:r>
      <w:r>
        <w:t>по истечении одного месяца со дня его официального опубликования и не ранее первого числа очередного налогового периода по транспортному налогу.</w:t>
      </w:r>
    </w:p>
    <w:p w:rsidR="00B74C04" w:rsidRPr="00E84EDB" w:rsidRDefault="00B74C04" w:rsidP="005C3156">
      <w:pPr>
        <w:pStyle w:val="af4"/>
      </w:pPr>
    </w:p>
    <w:p w:rsidR="00CF19CC" w:rsidRPr="00E84EDB" w:rsidRDefault="00CF19CC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CF19CC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CF19CC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CF19CC" w:rsidRPr="00CF19CC" w:rsidRDefault="00CF19CC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A375DF">
        <w:rPr>
          <w:b w:val="0"/>
          <w:szCs w:val="24"/>
        </w:rPr>
        <w:t>1 ноября 2018 года</w:t>
      </w:r>
      <w:r w:rsidR="00A375DF">
        <w:rPr>
          <w:b w:val="0"/>
          <w:szCs w:val="24"/>
        </w:rPr>
        <w:br/>
      </w:r>
      <w:r w:rsidR="00A375DF">
        <w:rPr>
          <w:b w:val="0"/>
          <w:sz w:val="28"/>
        </w:rPr>
        <w:t>№ 180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CC" w:rsidRDefault="00CF19CC">
      <w:r>
        <w:separator/>
      </w:r>
    </w:p>
  </w:endnote>
  <w:endnote w:type="continuationSeparator" w:id="0">
    <w:p w:rsidR="00CF19CC" w:rsidRDefault="00CF1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CC" w:rsidRDefault="00CF19CC">
      <w:r>
        <w:separator/>
      </w:r>
    </w:p>
  </w:footnote>
  <w:footnote w:type="continuationSeparator" w:id="0">
    <w:p w:rsidR="00CF19CC" w:rsidRDefault="00CF1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9F7763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9F7763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A375DF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EDB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D74DA"/>
    <w:rsid w:val="009E5AF0"/>
    <w:rsid w:val="009F7763"/>
    <w:rsid w:val="00A375DF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CF19CC"/>
    <w:rsid w:val="00D045D6"/>
    <w:rsid w:val="00D3147C"/>
    <w:rsid w:val="00D5212F"/>
    <w:rsid w:val="00DA668A"/>
    <w:rsid w:val="00DD514C"/>
    <w:rsid w:val="00DF41A5"/>
    <w:rsid w:val="00E24E8A"/>
    <w:rsid w:val="00E412E9"/>
    <w:rsid w:val="00E45779"/>
    <w:rsid w:val="00E84EDB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E84EDB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E8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8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2018_Глава.dotx</Template>
  <TotalTime>1</TotalTime>
  <Pages>1</Pages>
  <Words>166</Words>
  <Characters>839</Characters>
  <Application>Microsoft Office Word</Application>
  <DocSecurity>0</DocSecurity>
  <Lines>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2018-11-02T08:47:00Z</cp:lastPrinted>
  <dcterms:created xsi:type="dcterms:W3CDTF">2018-11-02T08:48:00Z</dcterms:created>
  <dcterms:modified xsi:type="dcterms:W3CDTF">2018-11-02T08:48:00Z</dcterms:modified>
</cp:coreProperties>
</file>